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33" w:rsidRDefault="00C258CB">
      <w:r>
        <w:t xml:space="preserve">Artikel </w:t>
      </w:r>
      <w:r w:rsidR="00675F9F">
        <w:t>Steun oproep bonus VA</w:t>
      </w:r>
      <w:r>
        <w:t>.</w:t>
      </w:r>
    </w:p>
    <w:p w:rsidR="0025363B" w:rsidRDefault="0025363B"/>
    <w:p w:rsidR="0025363B" w:rsidRPr="00BE4D3D" w:rsidRDefault="0025363B">
      <w:pPr>
        <w:rPr>
          <w:b/>
        </w:rPr>
      </w:pPr>
      <w:r w:rsidRPr="00BE4D3D">
        <w:rPr>
          <w:b/>
        </w:rPr>
        <w:t>Steun Vastenaktie Sibusiso blijft hard nodig.</w:t>
      </w:r>
    </w:p>
    <w:p w:rsidR="0025363B" w:rsidRDefault="0025363B"/>
    <w:p w:rsidR="00BE4D3D" w:rsidRPr="00BE4D3D" w:rsidRDefault="00BE4D3D">
      <w:pPr>
        <w:rPr>
          <w:b/>
        </w:rPr>
      </w:pPr>
      <w:r w:rsidRPr="00BE4D3D">
        <w:rPr>
          <w:b/>
        </w:rPr>
        <w:t>Opbrengst 2021 €57</w:t>
      </w:r>
      <w:r w:rsidR="009913D1">
        <w:rPr>
          <w:b/>
        </w:rPr>
        <w:t>5</w:t>
      </w:r>
      <w:bookmarkStart w:id="0" w:name="_GoBack"/>
      <w:bookmarkEnd w:id="0"/>
      <w:r w:rsidRPr="00BE4D3D">
        <w:rPr>
          <w:b/>
        </w:rPr>
        <w:t>0.</w:t>
      </w:r>
    </w:p>
    <w:p w:rsidR="0025363B" w:rsidRDefault="0025363B">
      <w:r>
        <w:t>Net als in 2020 kon in 2021 de Vastenaktie van de drie parochies in ZVL vanwege de coronabeperkingen geen actie voeren zoals ze dat gewend wa</w:t>
      </w:r>
      <w:r w:rsidR="00917861">
        <w:t>s</w:t>
      </w:r>
      <w:r>
        <w:t xml:space="preserve">. Via de (sociale) media is opgeroepen om te doneren aan de </w:t>
      </w:r>
      <w:r w:rsidR="00917861">
        <w:t>V</w:t>
      </w:r>
      <w:r>
        <w:t xml:space="preserve">astenaktie. Ook zijn er in beperkte mate </w:t>
      </w:r>
      <w:r w:rsidR="001A5682">
        <w:t>kerk</w:t>
      </w:r>
      <w:r>
        <w:t>collectes gehouden. Maar grote en veel geld opbrengende evenementen zaten er niet in. Toch is er nog ruim €57</w:t>
      </w:r>
      <w:r w:rsidR="00675F9F">
        <w:t>5</w:t>
      </w:r>
      <w:r>
        <w:t>0 binnengekomen. En dat bedrag kan nog wat hoger uitvallen. Zo is in Terneuzen een tijdelijke Sibusiso-winkel open tot begin juli. In Hulst ligt nog steeds het plan om eind augustus/begin september een grote boekenbeurs te houden. En ook in de Andreasparochie zijn er nog plannen voor enkele activiteiten.</w:t>
      </w:r>
    </w:p>
    <w:p w:rsidR="00BE4D3D" w:rsidRDefault="00BE4D3D"/>
    <w:p w:rsidR="00BE4D3D" w:rsidRPr="00BE4D3D" w:rsidRDefault="00BE4D3D">
      <w:pPr>
        <w:rPr>
          <w:b/>
        </w:rPr>
      </w:pPr>
      <w:r w:rsidRPr="00BE4D3D">
        <w:rPr>
          <w:b/>
        </w:rPr>
        <w:t xml:space="preserve">Vastenaktie bonus </w:t>
      </w:r>
      <w:r w:rsidR="00917861">
        <w:rPr>
          <w:b/>
        </w:rPr>
        <w:t>+</w:t>
      </w:r>
      <w:r w:rsidRPr="00BE4D3D">
        <w:rPr>
          <w:b/>
        </w:rPr>
        <w:t>50% in gevaar</w:t>
      </w:r>
      <w:r>
        <w:rPr>
          <w:b/>
        </w:rPr>
        <w:t>!</w:t>
      </w:r>
    </w:p>
    <w:p w:rsidR="0025363B" w:rsidRDefault="0025363B">
      <w:r>
        <w:t>Ondanks het enthousiasme</w:t>
      </w:r>
      <w:r w:rsidR="001A5682">
        <w:t xml:space="preserve"> van de vele vrijwilligers en parochianen zijn er ook grote zorgen. Het streven was om €50.000 in te zamelen. Van dat bedrag zijn we nog heel ver verwijderd. De verwachte opbrengst uit onze eigen acties was €3</w:t>
      </w:r>
      <w:r w:rsidR="00917861">
        <w:t>3.</w:t>
      </w:r>
      <w:r w:rsidR="001A5682">
        <w:t>500. Nu we nog geen 75% van onze verwachte opbrengst hebben gerealiseerd, dreigen we ook de bonus van 50% van de Vastenaktie mis te lopen. We hebben nog ruim €7500 nodig om de bonus van ongeveer €17.000, 00 toegekend te krijgen.</w:t>
      </w:r>
    </w:p>
    <w:p w:rsidR="001A5682" w:rsidRDefault="001A5682">
      <w:r>
        <w:t>De Caritassen en de werkgroep Vastenaktie zijn bezig om te zien hoe de bonus van de Vastenaktie toch binnengehaald kan worden.</w:t>
      </w:r>
      <w:r w:rsidR="00BE4D3D">
        <w:t xml:space="preserve"> </w:t>
      </w:r>
      <w:r>
        <w:t xml:space="preserve">Nog €7500 inzamelen kan nog tot 1 oktober 2021. </w:t>
      </w:r>
    </w:p>
    <w:p w:rsidR="00BE4D3D" w:rsidRDefault="00BE4D3D"/>
    <w:p w:rsidR="00BE4D3D" w:rsidRPr="00BE4D3D" w:rsidRDefault="00BE4D3D">
      <w:pPr>
        <w:rPr>
          <w:b/>
        </w:rPr>
      </w:pPr>
      <w:r w:rsidRPr="00BE4D3D">
        <w:rPr>
          <w:b/>
        </w:rPr>
        <w:t>Help mee om de bonus van €17.000 voor Sibusiso</w:t>
      </w:r>
      <w:r>
        <w:rPr>
          <w:b/>
        </w:rPr>
        <w:t xml:space="preserve"> te krijgen</w:t>
      </w:r>
      <w:r w:rsidRPr="00BE4D3D">
        <w:rPr>
          <w:b/>
        </w:rPr>
        <w:t>.</w:t>
      </w:r>
    </w:p>
    <w:p w:rsidR="00BE4D3D" w:rsidRDefault="00917861">
      <w:r>
        <w:t>Tot 1 oktober kunt U</w:t>
      </w:r>
      <w:r w:rsidR="001A5682">
        <w:t xml:space="preserve"> dus ook nog steeds geven aan de Vastenaktie als u mee wilt helpen om de bonus van €17.000 binnen te halen.</w:t>
      </w:r>
      <w:r w:rsidR="007B7498">
        <w:t xml:space="preserve"> Help de Caritassen en de werkgroepen Vastenaktie door zelf te doneren. </w:t>
      </w:r>
    </w:p>
    <w:p w:rsidR="00917861" w:rsidRDefault="00917861"/>
    <w:p w:rsidR="001A5682" w:rsidRDefault="00BE4D3D">
      <w:r>
        <w:t>Vanuit de Andreasparochie: NL52</w:t>
      </w:r>
      <w:r w:rsidR="001A5682">
        <w:t xml:space="preserve"> </w:t>
      </w:r>
      <w:r>
        <w:t xml:space="preserve">RBRB 0791 2211 13 </w:t>
      </w:r>
      <w:proofErr w:type="spellStart"/>
      <w:r>
        <w:t>t.n.v</w:t>
      </w:r>
      <w:proofErr w:type="spellEnd"/>
      <w:r>
        <w:t xml:space="preserve"> PCI Oostburg. </w:t>
      </w:r>
      <w:proofErr w:type="spellStart"/>
      <w:r>
        <w:t>M.v.v</w:t>
      </w:r>
      <w:proofErr w:type="spellEnd"/>
      <w:r>
        <w:t xml:space="preserve">. projectnummer: 401387 </w:t>
      </w:r>
    </w:p>
    <w:p w:rsidR="0025363B" w:rsidRDefault="00BE4D3D">
      <w:r>
        <w:t xml:space="preserve">Vanuit de Elisabeth-parochie: NL66 RABO 0159 5271 04 </w:t>
      </w:r>
      <w:proofErr w:type="spellStart"/>
      <w:r>
        <w:t>t.n.v</w:t>
      </w:r>
      <w:proofErr w:type="spellEnd"/>
      <w:r>
        <w:t xml:space="preserve"> Elisabeth-parochie. </w:t>
      </w:r>
      <w:proofErr w:type="spellStart"/>
      <w:r>
        <w:t>M.v.v</w:t>
      </w:r>
      <w:proofErr w:type="spellEnd"/>
      <w:r>
        <w:t xml:space="preserve">. projectnummer 401387 en mededeling inzake Vastenaktie. </w:t>
      </w:r>
    </w:p>
    <w:p w:rsidR="00BE4D3D" w:rsidRDefault="00BE4D3D">
      <w:r>
        <w:t>Vanuit Sterre der Zee: NL60 RABO 0172 4606 38 t.n.v. RK Caritas HMSD</w:t>
      </w:r>
      <w:r w:rsidR="00917861">
        <w:t xml:space="preserve">. </w:t>
      </w:r>
      <w:proofErr w:type="spellStart"/>
      <w:r w:rsidR="00917861">
        <w:t>M.v.v</w:t>
      </w:r>
      <w:proofErr w:type="spellEnd"/>
      <w:r w:rsidR="00917861">
        <w:t>. projectnummer: 401387.</w:t>
      </w:r>
    </w:p>
    <w:p w:rsidR="00917861" w:rsidRDefault="00917861"/>
    <w:p w:rsidR="00917861" w:rsidRDefault="00917861"/>
    <w:sectPr w:rsidR="00917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CB"/>
    <w:rsid w:val="000B6133"/>
    <w:rsid w:val="001A5682"/>
    <w:rsid w:val="0025363B"/>
    <w:rsid w:val="00675F9F"/>
    <w:rsid w:val="007B7498"/>
    <w:rsid w:val="00917861"/>
    <w:rsid w:val="009913D1"/>
    <w:rsid w:val="00BE4D3D"/>
    <w:rsid w:val="00C2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Niek</dc:creator>
  <cp:lastModifiedBy>Niek</cp:lastModifiedBy>
  <cp:revision>4</cp:revision>
  <dcterms:created xsi:type="dcterms:W3CDTF">2021-05-11T09:23:00Z</dcterms:created>
  <dcterms:modified xsi:type="dcterms:W3CDTF">2021-05-12T09:50:00Z</dcterms:modified>
</cp:coreProperties>
</file>